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"/>
        <w:rPr>
          <w:rFonts w:ascii="Times New Roman"/>
          <w:b w:val="0"/>
          <w:sz w:val="17"/>
        </w:rPr>
      </w:pPr>
    </w:p>
    <w:tbl>
      <w:tblPr>
        <w:tblW w:w="0" w:type="auto"/>
        <w:jc w:val="left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24"/>
        <w:gridCol w:w="1484"/>
        <w:gridCol w:w="1577"/>
        <w:gridCol w:w="2528"/>
        <w:gridCol w:w="2221"/>
        <w:gridCol w:w="2465"/>
      </w:tblGrid>
      <w:tr>
        <w:trPr>
          <w:trHeight w:val="198" w:hRule="atLeast"/>
        </w:trPr>
        <w:tc>
          <w:tcPr>
            <w:tcW w:w="4424" w:type="dxa"/>
          </w:tcPr>
          <w:p>
            <w:pPr>
              <w:pStyle w:val="TableParagraph"/>
              <w:spacing w:line="178" w:lineRule="exact" w:before="0"/>
              <w:ind w:left="1298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NOME/ESTAGIÁRIO(A)</w:t>
            </w:r>
          </w:p>
        </w:tc>
        <w:tc>
          <w:tcPr>
            <w:tcW w:w="1484" w:type="dxa"/>
          </w:tcPr>
          <w:p>
            <w:pPr>
              <w:pStyle w:val="TableParagraph"/>
              <w:spacing w:line="178" w:lineRule="exact" w:before="0"/>
              <w:ind w:right="36"/>
              <w:jc w:val="righ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REMUNERAÇÃO</w:t>
            </w:r>
          </w:p>
        </w:tc>
        <w:tc>
          <w:tcPr>
            <w:tcW w:w="1577" w:type="dxa"/>
          </w:tcPr>
          <w:p>
            <w:pPr>
              <w:pStyle w:val="TableParagraph"/>
              <w:spacing w:line="178" w:lineRule="exact" w:before="0"/>
              <w:ind w:left="47" w:right="6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CARGA/HORÁRIA</w:t>
            </w:r>
          </w:p>
        </w:tc>
        <w:tc>
          <w:tcPr>
            <w:tcW w:w="2528" w:type="dxa"/>
          </w:tcPr>
          <w:p>
            <w:pPr>
              <w:pStyle w:val="TableParagraph"/>
              <w:spacing w:line="178" w:lineRule="exact" w:before="0"/>
              <w:ind w:left="143" w:right="109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SETOR/LOTAÇÃO</w:t>
            </w:r>
          </w:p>
        </w:tc>
        <w:tc>
          <w:tcPr>
            <w:tcW w:w="2221" w:type="dxa"/>
          </w:tcPr>
          <w:p>
            <w:pPr>
              <w:pStyle w:val="TableParagraph"/>
              <w:spacing w:line="178" w:lineRule="exact" w:before="0"/>
              <w:ind w:left="68"/>
              <w:jc w:val="left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ENTIDADE</w:t>
            </w:r>
            <w:r>
              <w:rPr>
                <w:rFonts w:ascii="Arial"/>
                <w:b/>
                <w:spacing w:val="-8"/>
                <w:sz w:val="17"/>
              </w:rPr>
              <w:t> </w:t>
            </w:r>
            <w:r>
              <w:rPr>
                <w:rFonts w:ascii="Arial"/>
                <w:b/>
                <w:sz w:val="17"/>
              </w:rPr>
              <w:t>CONCEDENTE</w:t>
            </w:r>
          </w:p>
        </w:tc>
        <w:tc>
          <w:tcPr>
            <w:tcW w:w="2465" w:type="dxa"/>
          </w:tcPr>
          <w:p>
            <w:pPr>
              <w:pStyle w:val="TableParagraph"/>
              <w:spacing w:line="178" w:lineRule="exact" w:before="0"/>
              <w:ind w:left="115" w:right="98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SITUAÇÃO</w:t>
            </w:r>
            <w:r>
              <w:rPr>
                <w:rFonts w:ascii="Arial" w:hAnsi="Arial"/>
                <w:b/>
                <w:spacing w:val="-5"/>
                <w:sz w:val="17"/>
              </w:rPr>
              <w:t> </w:t>
            </w:r>
            <w:r>
              <w:rPr>
                <w:rFonts w:ascii="Arial" w:hAnsi="Arial"/>
                <w:b/>
                <w:sz w:val="17"/>
              </w:rPr>
              <w:t>DO</w:t>
            </w:r>
            <w:r>
              <w:rPr>
                <w:rFonts w:ascii="Arial" w:hAnsi="Arial"/>
                <w:b/>
                <w:spacing w:val="-4"/>
                <w:sz w:val="17"/>
              </w:rPr>
              <w:t> </w:t>
            </w:r>
            <w:r>
              <w:rPr>
                <w:rFonts w:ascii="Arial" w:hAnsi="Arial"/>
                <w:b/>
                <w:sz w:val="17"/>
              </w:rPr>
              <w:t>CONTRATO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ADRIAN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LEONARDO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ESBIZERO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ORIVES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3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ADRIANA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KEIKO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MIAMOTO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SIQUEIRA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6"/>
              <w:rPr>
                <w:sz w:val="17"/>
              </w:rPr>
            </w:pPr>
            <w:r>
              <w:rPr>
                <w:sz w:val="17"/>
              </w:rPr>
              <w:t>SAÚDE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3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ADRIANGELA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RIBEIRO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GODOI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ADRIELY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ANDRADE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CARVALHO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AILON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LUIZ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REIS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BRAZÃO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8"/>
              <w:rPr>
                <w:sz w:val="17"/>
              </w:rPr>
            </w:pPr>
            <w:r>
              <w:rPr>
                <w:sz w:val="17"/>
              </w:rPr>
              <w:t>ESPORTES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ALANA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COSTA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ARAUJO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115" w:right="8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ALINE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OLIVEIRA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FREIRE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ALINE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GRAZIELE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ALMEIDA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OLIVEIRA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ANA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CAROLINE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MARQUES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COSTA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CAROLINA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PEREIRA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CUNHA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GASPARETI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CAROLINA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SANTANA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RIBEIRO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CAIO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VINICIUS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BICUDO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CAMILA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RUFINO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CARINE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RONCOLATTO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ALVES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143" w:right="109"/>
              <w:rPr>
                <w:sz w:val="17"/>
              </w:rPr>
            </w:pPr>
            <w:r>
              <w:rPr>
                <w:sz w:val="17"/>
              </w:rPr>
              <w:t>AGRICULTURA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115" w:right="8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CASSIA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GABRIELE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SPAGNOL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POIARES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DAMILY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OLIVEIRA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RODRIGUES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DANIEL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ALVES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BRITO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8"/>
              <w:rPr>
                <w:sz w:val="17"/>
              </w:rPr>
            </w:pPr>
            <w:r>
              <w:rPr>
                <w:sz w:val="17"/>
              </w:rPr>
              <w:t>ESPORTES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3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DANIEL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FIGUEIRA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FONSECA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3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DANIELLY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BALEEIRO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EDMEIA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APARECIDA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ORRUTIA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DYULHYANE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WANESSA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OLIVEIRA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115" w:right="8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EMILY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BEATRIZ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COSTA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GABRIELA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VIANA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GABRIELE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BARBOSA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</w:tbl>
    <w:p>
      <w:pPr>
        <w:spacing w:after="0"/>
        <w:rPr>
          <w:sz w:val="17"/>
        </w:rPr>
        <w:sectPr>
          <w:headerReference w:type="default" r:id="rId5"/>
          <w:footerReference w:type="default" r:id="rId6"/>
          <w:type w:val="continuous"/>
          <w:pgSz w:w="16840" w:h="11910" w:orient="landscape"/>
          <w:pgMar w:header="664" w:footer="610" w:top="1900" w:bottom="800" w:left="940" w:right="960"/>
          <w:pgNumType w:start="1"/>
        </w:sectPr>
      </w:pPr>
    </w:p>
    <w:p>
      <w:pPr>
        <w:pStyle w:val="BodyText"/>
        <w:spacing w:before="1"/>
        <w:rPr>
          <w:rFonts w:ascii="Times New Roman"/>
          <w:b w:val="0"/>
          <w:sz w:val="17"/>
        </w:rPr>
      </w:pPr>
    </w:p>
    <w:tbl>
      <w:tblPr>
        <w:tblW w:w="0" w:type="auto"/>
        <w:jc w:val="left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24"/>
        <w:gridCol w:w="1484"/>
        <w:gridCol w:w="1577"/>
        <w:gridCol w:w="2528"/>
        <w:gridCol w:w="2221"/>
        <w:gridCol w:w="2465"/>
      </w:tblGrid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GEOVANA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APARECIDA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AMORIM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GIOVANA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MARIA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SOUZA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NERI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GUILHERME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F.P.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NASCIMENTO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ISABELLI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P.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A.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VALENCIO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ISAC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MARQUES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ANDRADE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ISADORA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BUOSI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BRIANEZI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KARINA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EDUARDA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COELHO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OLIVEIRA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143" w:right="106"/>
              <w:rPr>
                <w:sz w:val="17"/>
              </w:rPr>
            </w:pPr>
            <w:r>
              <w:rPr>
                <w:sz w:val="17"/>
              </w:rPr>
              <w:t>SAÚDE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115" w:right="83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KATIA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LIMA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KEMILY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SOUZA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SOSAI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LETICIA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TRINQUE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PEREIRA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LORENA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GOMES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MORAES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LUANA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NERI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GONÇALVES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LUANA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PEREIRA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DIAS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AGRICULTURA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LUCIANE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CUSTÓDIO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LUDMILA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VALIENTE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ALMEIDA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CLARA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GIMENES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FREITAS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EDUARDA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LUCIA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PRADO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PEREIRA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RIGOLE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MARIA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VITORIA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MAYARA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RIBEIRO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CORTONEZ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MELISSA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BURGEL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MILENE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MONICA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GOSALAN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SUMEIRA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NATALIA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FARIAS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JESUS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3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NATHALIA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MACEDO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BUZZO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</w:tbl>
    <w:p>
      <w:pPr>
        <w:spacing w:after="0"/>
        <w:rPr>
          <w:sz w:val="17"/>
        </w:rPr>
        <w:sectPr>
          <w:pgSz w:w="16840" w:h="11910" w:orient="landscape"/>
          <w:pgMar w:header="664" w:footer="610" w:top="1900" w:bottom="800" w:left="940" w:right="960"/>
        </w:sectPr>
      </w:pPr>
    </w:p>
    <w:p>
      <w:pPr>
        <w:pStyle w:val="BodyText"/>
        <w:spacing w:before="1"/>
        <w:rPr>
          <w:rFonts w:ascii="Times New Roman"/>
          <w:b w:val="0"/>
          <w:sz w:val="17"/>
        </w:rPr>
      </w:pPr>
    </w:p>
    <w:tbl>
      <w:tblPr>
        <w:tblW w:w="0" w:type="auto"/>
        <w:jc w:val="left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24"/>
        <w:gridCol w:w="1484"/>
        <w:gridCol w:w="1577"/>
        <w:gridCol w:w="2528"/>
        <w:gridCol w:w="2221"/>
        <w:gridCol w:w="2465"/>
      </w:tblGrid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NAYARA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NAYARA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WANAINA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G.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RAFAELA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LEME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ALVES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RAFAELA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SEZAKE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STANICHESCK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ROSANGELA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APARECIDA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VIEIRA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SAMUEL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AUGUSTO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LEAL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BAESSO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10"/>
              <w:rPr>
                <w:sz w:val="17"/>
              </w:rPr>
            </w:pPr>
            <w:r>
              <w:rPr>
                <w:sz w:val="17"/>
              </w:rPr>
              <w:t>PROCURADORIA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JURIDICA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SARA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SOUZA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ROSSETI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143" w:right="106"/>
              <w:rPr>
                <w:sz w:val="17"/>
              </w:rPr>
            </w:pPr>
            <w:r>
              <w:rPr>
                <w:sz w:val="17"/>
              </w:rPr>
              <w:t>SAÚDE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115" w:right="8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SARA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GABRIELA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A.ORTIZ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TAIS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TRISTÃO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CAMARGO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VINICIUS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SPINA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NEGRI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3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VITORIA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LOPES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PRAZERES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</w:tbl>
    <w:sectPr>
      <w:pgSz w:w="16840" w:h="11910" w:orient="landscape"/>
      <w:pgMar w:header="664" w:footer="610" w:top="1900" w:bottom="800" w:left="940" w:right="9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278.619995pt;margin-top:553.825989pt;width:284.650pt;height:19.9pt;mso-position-horizontal-relative:page;mso-position-vertical-relative:page;z-index:-16318976" type="#_x0000_t202" filled="false" stroked="false">
          <v:textbox inset="0,0,0,0">
            <w:txbxContent>
              <w:p>
                <w:pPr>
                  <w:pStyle w:val="BodyText"/>
                  <w:spacing w:line="174" w:lineRule="exact"/>
                  <w:ind w:left="32" w:right="29"/>
                  <w:jc w:val="center"/>
                </w:pPr>
                <w:r>
                  <w:rPr/>
                  <w:t>Avenida</w:t>
                </w:r>
                <w:r>
                  <w:rPr>
                    <w:spacing w:val="1"/>
                  </w:rPr>
                  <w:t> </w:t>
                </w:r>
                <w:r>
                  <w:rPr/>
                  <w:t>Dona</w:t>
                </w:r>
                <w:r>
                  <w:rPr>
                    <w:spacing w:val="2"/>
                  </w:rPr>
                  <w:t> </w:t>
                </w:r>
                <w:r>
                  <w:rPr/>
                  <w:t>Pérola</w:t>
                </w:r>
                <w:r>
                  <w:rPr>
                    <w:spacing w:val="2"/>
                  </w:rPr>
                  <w:t> </w:t>
                </w:r>
                <w:r>
                  <w:rPr/>
                  <w:t>Byington,</w:t>
                </w:r>
                <w:r>
                  <w:rPr>
                    <w:spacing w:val="2"/>
                  </w:rPr>
                  <w:t> </w:t>
                </w:r>
                <w:r>
                  <w:rPr/>
                  <w:t>1800</w:t>
                </w:r>
                <w:r>
                  <w:rPr>
                    <w:spacing w:val="3"/>
                  </w:rPr>
                  <w:t> </w:t>
                </w:r>
                <w:r>
                  <w:rPr/>
                  <w:t>– CEP:</w:t>
                </w:r>
                <w:r>
                  <w:rPr>
                    <w:spacing w:val="1"/>
                  </w:rPr>
                  <w:t> </w:t>
                </w:r>
                <w:r>
                  <w:rPr/>
                  <w:t>87.540-000</w:t>
                </w:r>
                <w:r>
                  <w:rPr>
                    <w:spacing w:val="3"/>
                  </w:rPr>
                  <w:t> </w:t>
                </w:r>
                <w:r>
                  <w:rPr/>
                  <w:t>–</w:t>
                </w:r>
                <w:r>
                  <w:rPr>
                    <w:spacing w:val="1"/>
                  </w:rPr>
                  <w:t> </w:t>
                </w:r>
                <w:r>
                  <w:rPr/>
                  <w:t>Fone/Fax: (0XX)</w:t>
                </w:r>
                <w:r>
                  <w:rPr>
                    <w:spacing w:val="3"/>
                  </w:rPr>
                  <w:t> </w:t>
                </w:r>
                <w:r>
                  <w:rPr/>
                  <w:t>3636-8300</w:t>
                </w:r>
              </w:p>
              <w:p>
                <w:pPr>
                  <w:pStyle w:val="BodyText"/>
                  <w:spacing w:before="23"/>
                  <w:ind w:left="32" w:right="32"/>
                  <w:jc w:val="center"/>
                </w:pPr>
                <w:r>
                  <w:rPr/>
                  <w:t>CNPJ:</w:t>
                </w:r>
                <w:r>
                  <w:rPr>
                    <w:spacing w:val="1"/>
                  </w:rPr>
                  <w:t> </w:t>
                </w:r>
                <w:r>
                  <w:rPr/>
                  <w:t>81.478.133/0001-70</w:t>
                </w:r>
                <w:r>
                  <w:rPr>
                    <w:spacing w:val="1"/>
                  </w:rPr>
                  <w:t> </w:t>
                </w:r>
                <w:r>
                  <w:rPr/>
                  <w:t>–</w:t>
                </w:r>
                <w:r>
                  <w:rPr>
                    <w:spacing w:val="1"/>
                  </w:rPr>
                  <w:t> </w:t>
                </w:r>
                <w:r>
                  <w:rPr/>
                  <w:t>(E-MAIL):</w:t>
                </w:r>
                <w:r>
                  <w:rPr>
                    <w:spacing w:val="4"/>
                  </w:rPr>
                  <w:t> </w:t>
                </w:r>
                <w:hyperlink r:id="rId1">
                  <w:r>
                    <w:rPr/>
                    <w:t>spperola@gmail.com</w:t>
                  </w:r>
                  <w:r>
                    <w:rPr>
                      <w:spacing w:val="1"/>
                    </w:rPr>
                    <w:t> </w:t>
                  </w:r>
                </w:hyperlink>
                <w:r>
                  <w:rPr/>
                  <w:t>– SITE:</w:t>
                </w:r>
                <w:r>
                  <w:rPr>
                    <w:spacing w:val="1"/>
                  </w:rPr>
                  <w:t> </w:t>
                </w:r>
                <w:hyperlink r:id="rId2">
                  <w:r>
                    <w:rPr/>
                    <w:t>www.perola.pr.gov.br</w:t>
                  </w:r>
                </w:hyperlink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drawing>
        <wp:anchor distT="0" distB="0" distL="0" distR="0" allowOverlap="1" layoutInCell="1" locked="0" behindDoc="1" simplePos="0" relativeHeight="486995456">
          <wp:simplePos x="0" y="0"/>
          <wp:positionH relativeFrom="page">
            <wp:posOffset>1737486</wp:posOffset>
          </wp:positionH>
          <wp:positionV relativeFrom="page">
            <wp:posOffset>421944</wp:posOffset>
          </wp:positionV>
          <wp:extent cx="748512" cy="625678"/>
          <wp:effectExtent l="0" t="0" r="0" b="0"/>
          <wp:wrapNone/>
          <wp:docPr id="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8512" cy="62567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6995968">
          <wp:simplePos x="0" y="0"/>
          <wp:positionH relativeFrom="page">
            <wp:posOffset>8142609</wp:posOffset>
          </wp:positionH>
          <wp:positionV relativeFrom="page">
            <wp:posOffset>447308</wp:posOffset>
          </wp:positionV>
          <wp:extent cx="890321" cy="743015"/>
          <wp:effectExtent l="0" t="0" r="0" b="0"/>
          <wp:wrapNone/>
          <wp:docPr id="3" name="image2.jpeg" descr="logo darlan.JP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90321" cy="7430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48.25pt;margin-top:32.239891pt;width:131.65pt;height:36.6pt;mso-position-horizontal-relative:page;mso-position-vertical-relative:page;z-index:-16320000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 w:hAnsi="Arial"/>
                    <w:b/>
                    <w:sz w:val="23"/>
                  </w:rPr>
                </w:pPr>
                <w:r>
                  <w:rPr>
                    <w:rFonts w:ascii="Arial" w:hAnsi="Arial"/>
                    <w:b/>
                    <w:sz w:val="23"/>
                  </w:rPr>
                  <w:t>MUNICÍPIO</w:t>
                </w:r>
                <w:r>
                  <w:rPr>
                    <w:rFonts w:ascii="Arial" w:hAnsi="Arial"/>
                    <w:b/>
                    <w:spacing w:val="-14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DE</w:t>
                </w:r>
                <w:r>
                  <w:rPr>
                    <w:rFonts w:ascii="Arial" w:hAnsi="Arial"/>
                    <w:b/>
                    <w:spacing w:val="-14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PÉROLA</w:t>
                </w:r>
              </w:p>
              <w:p>
                <w:pPr>
                  <w:spacing w:before="173"/>
                  <w:ind w:left="125" w:right="0" w:firstLine="0"/>
                  <w:jc w:val="left"/>
                  <w:rPr>
                    <w:rFonts w:ascii="Arial" w:hAnsi="Arial"/>
                    <w:b/>
                    <w:sz w:val="23"/>
                  </w:rPr>
                </w:pPr>
                <w:r>
                  <w:rPr>
                    <w:rFonts w:ascii="Arial" w:hAnsi="Arial"/>
                    <w:b/>
                    <w:sz w:val="23"/>
                  </w:rPr>
                  <w:t>ESTADO</w:t>
                </w:r>
                <w:r>
                  <w:rPr>
                    <w:rFonts w:ascii="Arial" w:hAnsi="Arial"/>
                    <w:b/>
                    <w:spacing w:val="-14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DO</w:t>
                </w:r>
                <w:r>
                  <w:rPr>
                    <w:rFonts w:ascii="Arial" w:hAnsi="Arial"/>
                    <w:b/>
                    <w:spacing w:val="-14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PARANÁ</w:t>
                </w:r>
              </w:p>
            </w:txbxContent>
          </v:textbox>
          <w10:wrap type="none"/>
        </v:shape>
      </w:pict>
    </w:r>
    <w:r>
      <w:rPr/>
      <w:pict>
        <v:shape style="position:absolute;margin-left:321.25pt;margin-top:81.33989pt;width:185.5pt;height:14.75pt;mso-position-horizontal-relative:page;mso-position-vertical-relative:page;z-index:-16319488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 w:hAnsi="Arial"/>
                    <w:b/>
                    <w:sz w:val="23"/>
                  </w:rPr>
                </w:pPr>
                <w:r>
                  <w:rPr>
                    <w:rFonts w:ascii="Arial" w:hAnsi="Arial"/>
                    <w:b/>
                    <w:spacing w:val="-1"/>
                    <w:sz w:val="23"/>
                  </w:rPr>
                  <w:t>RELATÓRIO</w:t>
                </w:r>
                <w:r>
                  <w:rPr>
                    <w:rFonts w:ascii="Arial" w:hAnsi="Arial"/>
                    <w:b/>
                    <w:spacing w:val="-15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ESTAGIÁRIOS</w:t>
                </w:r>
                <w:r>
                  <w:rPr>
                    <w:rFonts w:ascii="Arial" w:hAnsi="Arial"/>
                    <w:b/>
                    <w:spacing w:val="-14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-</w:t>
                </w:r>
                <w:r>
                  <w:rPr>
                    <w:rFonts w:ascii="Arial" w:hAnsi="Arial"/>
                    <w:b/>
                    <w:spacing w:val="-14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2020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15"/>
      <w:szCs w:val="15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106" w:line="185" w:lineRule="exact"/>
      <w:jc w:val="center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mailto:spperola@gmail.com" TargetMode="External"/><Relationship Id="rId2" Type="http://schemas.openxmlformats.org/officeDocument/2006/relationships/hyperlink" Target="http://www.perola.pr.gov.br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VALMIR</dc:creator>
  <dcterms:created xsi:type="dcterms:W3CDTF">2024-05-29T14:01:22Z</dcterms:created>
  <dcterms:modified xsi:type="dcterms:W3CDTF">2024-05-29T14:01:22Z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2020-08-12T00:00:00Z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2024-05-29T00:00:00Z</vt:filetime>
  </property>
</Properties>
</file>